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C9" w:rsidRDefault="004B2CC9" w:rsidP="004B2CC9">
      <w:pPr>
        <w:pStyle w:val="NormalWeb"/>
      </w:pPr>
      <w:r>
        <w:rPr>
          <w:rStyle w:val="Strong"/>
        </w:rPr>
        <w:t>Admission notification-CAT-2011</w:t>
      </w:r>
    </w:p>
    <w:p w:rsidR="004B2CC9" w:rsidRDefault="004B2CC9" w:rsidP="004B2CC9">
      <w:pPr>
        <w:pStyle w:val="NormalWeb"/>
      </w:pPr>
      <w:r>
        <w:t xml:space="preserve">Applications are invited from eligible candidates for admission to the various academic </w:t>
      </w:r>
      <w:proofErr w:type="spellStart"/>
      <w:r>
        <w:t>programmes</w:t>
      </w:r>
      <w:proofErr w:type="spellEnd"/>
      <w:r>
        <w:t xml:space="preserve"> of the university for the academic year 2011-12</w:t>
      </w:r>
    </w:p>
    <w:p w:rsidR="004B2CC9" w:rsidRDefault="004B2CC9" w:rsidP="004B2CC9">
      <w:pPr>
        <w:pStyle w:val="NormalWeb"/>
      </w:pPr>
      <w:r>
        <w:t xml:space="preserve">Admissions are based on common admission test (CAT)/departmental </w:t>
      </w:r>
      <w:proofErr w:type="gramStart"/>
      <w:r>
        <w:t>admission test</w:t>
      </w:r>
      <w:proofErr w:type="gramEnd"/>
      <w:r>
        <w:t xml:space="preserve"> (DAT)/test for lateral entry (LET)</w:t>
      </w:r>
    </w:p>
    <w:p w:rsidR="004B2CC9" w:rsidRDefault="004B2CC9" w:rsidP="004B2CC9">
      <w:pPr>
        <w:pStyle w:val="NormalWeb"/>
      </w:pPr>
      <w:r>
        <w:t xml:space="preserve">Only online registration will be considered for all academic </w:t>
      </w:r>
      <w:proofErr w:type="spellStart"/>
      <w:r>
        <w:t>programmes</w:t>
      </w:r>
      <w:proofErr w:type="spellEnd"/>
      <w:r>
        <w:t xml:space="preserve"> of the university except </w:t>
      </w:r>
      <w:proofErr w:type="spellStart"/>
      <w:r>
        <w:t>M.Phil</w:t>
      </w:r>
      <w:proofErr w:type="spellEnd"/>
      <w:r>
        <w:t xml:space="preserve">, </w:t>
      </w:r>
      <w:proofErr w:type="spellStart"/>
      <w:r>
        <w:t>M.Tech</w:t>
      </w:r>
      <w:proofErr w:type="spellEnd"/>
      <w:r>
        <w:t xml:space="preserve">, </w:t>
      </w:r>
      <w:proofErr w:type="gramStart"/>
      <w:r>
        <w:t>M.A</w:t>
      </w:r>
      <w:proofErr w:type="gramEnd"/>
      <w:r>
        <w:t xml:space="preserve">. translation in German/Russian, </w:t>
      </w:r>
      <w:proofErr w:type="spellStart"/>
      <w:r>
        <w:t>Ph.D</w:t>
      </w:r>
      <w:proofErr w:type="spellEnd"/>
      <w:r>
        <w:t xml:space="preserve"> and diploma/certificate </w:t>
      </w:r>
      <w:proofErr w:type="spellStart"/>
      <w:r>
        <w:t>programmes</w:t>
      </w:r>
      <w:proofErr w:type="spellEnd"/>
    </w:p>
    <w:p w:rsidR="004B2CC9" w:rsidRDefault="004B2CC9" w:rsidP="004B2CC9">
      <w:pPr>
        <w:pStyle w:val="NormalWeb"/>
      </w:pPr>
      <w:r>
        <w:t xml:space="preserve">Admission details, eligibility conditions and other particulars will be available in the detailed notification and prospectus published in the website </w:t>
      </w:r>
      <w:hyperlink r:id="rId4" w:history="1">
        <w:r>
          <w:rPr>
            <w:rStyle w:val="Hyperlink"/>
          </w:rPr>
          <w:t>www.cusat.nic.in</w:t>
        </w:r>
      </w:hyperlink>
    </w:p>
    <w:p w:rsidR="004B2CC9" w:rsidRDefault="004B2CC9" w:rsidP="004B2CC9">
      <w:pPr>
        <w:pStyle w:val="NormalWeb"/>
      </w:pPr>
      <w:r>
        <w:rPr>
          <w:rStyle w:val="Strong"/>
        </w:rPr>
        <w:t>CAT/LET/DAT 2011 schedule</w:t>
      </w:r>
    </w:p>
    <w:p w:rsidR="004B2CC9" w:rsidRDefault="004B2CC9" w:rsidP="004B2CC9">
      <w:pPr>
        <w:pStyle w:val="NormalWeb"/>
      </w:pPr>
      <w:r>
        <w:t xml:space="preserve">Commencement of online registration (CAT/LET): </w:t>
      </w:r>
      <w:r>
        <w:rPr>
          <w:rStyle w:val="Strong"/>
        </w:rPr>
        <w:t>15th January, 2011</w:t>
      </w:r>
    </w:p>
    <w:p w:rsidR="004B2CC9" w:rsidRDefault="004B2CC9" w:rsidP="004B2CC9">
      <w:pPr>
        <w:pStyle w:val="NormalWeb"/>
      </w:pPr>
      <w:r>
        <w:t xml:space="preserve">Closing of online registration: </w:t>
      </w:r>
      <w:r>
        <w:rPr>
          <w:rStyle w:val="Strong"/>
        </w:rPr>
        <w:t>04th February, 2011</w:t>
      </w:r>
    </w:p>
    <w:p w:rsidR="004B2CC9" w:rsidRDefault="004B2CC9" w:rsidP="004B2CC9">
      <w:pPr>
        <w:pStyle w:val="NormalWeb"/>
      </w:pPr>
      <w:r>
        <w:t xml:space="preserve">Closing of remittance of application fee (at the bank counter): </w:t>
      </w:r>
      <w:r>
        <w:rPr>
          <w:rStyle w:val="Strong"/>
        </w:rPr>
        <w:t>07th February, 2011</w:t>
      </w:r>
    </w:p>
    <w:p w:rsidR="004B2CC9" w:rsidRDefault="004B2CC9" w:rsidP="004B2CC9">
      <w:pPr>
        <w:pStyle w:val="NormalWeb"/>
      </w:pPr>
      <w:r>
        <w:t xml:space="preserve">Last date for receipt of duly completed confirmation page along with the </w:t>
      </w:r>
      <w:proofErr w:type="spellStart"/>
      <w:r>
        <w:t>challan</w:t>
      </w:r>
      <w:proofErr w:type="spellEnd"/>
      <w:r>
        <w:t xml:space="preserve"> receipt (university copy) and self attested copies of all required certificate as mentioned in the check list: </w:t>
      </w:r>
      <w:r>
        <w:rPr>
          <w:rStyle w:val="Strong"/>
        </w:rPr>
        <w:t>10th February, 2011</w:t>
      </w:r>
    </w:p>
    <w:p w:rsidR="004B2CC9" w:rsidRDefault="004B2CC9" w:rsidP="004B2CC9">
      <w:pPr>
        <w:pStyle w:val="NormalWeb"/>
      </w:pPr>
      <w:r>
        <w:t xml:space="preserve">Issue/downloading of admit card: </w:t>
      </w:r>
      <w:r>
        <w:rPr>
          <w:rStyle w:val="Strong"/>
        </w:rPr>
        <w:t>15th March, 2011 to 03rd April, 2011</w:t>
      </w:r>
    </w:p>
    <w:p w:rsidR="004B2CC9" w:rsidRDefault="004B2CC9" w:rsidP="004B2CC9">
      <w:pPr>
        <w:pStyle w:val="NormalWeb"/>
      </w:pPr>
      <w:r>
        <w:t xml:space="preserve">Commencement of sale of DAT (for </w:t>
      </w:r>
      <w:proofErr w:type="spellStart"/>
      <w:r>
        <w:t>M.Phil</w:t>
      </w:r>
      <w:proofErr w:type="spellEnd"/>
      <w:r>
        <w:t xml:space="preserve">, </w:t>
      </w:r>
      <w:proofErr w:type="spellStart"/>
      <w:r>
        <w:t>M.Tech</w:t>
      </w:r>
      <w:proofErr w:type="spellEnd"/>
      <w:r>
        <w:t>/</w:t>
      </w:r>
      <w:proofErr w:type="spellStart"/>
      <w:r>
        <w:t>Ph.D</w:t>
      </w:r>
      <w:proofErr w:type="spellEnd"/>
      <w:r>
        <w:t xml:space="preserve">) application form: </w:t>
      </w:r>
      <w:r>
        <w:rPr>
          <w:rStyle w:val="Strong"/>
        </w:rPr>
        <w:t>15th January, 2011</w:t>
      </w:r>
    </w:p>
    <w:p w:rsidR="004B2CC9" w:rsidRDefault="004B2CC9" w:rsidP="004B2CC9">
      <w:pPr>
        <w:pStyle w:val="NormalWeb"/>
      </w:pPr>
      <w:r>
        <w:t xml:space="preserve">Closing of sale of DAT form and submission of DAT application to the concerned department: </w:t>
      </w:r>
      <w:r>
        <w:rPr>
          <w:rStyle w:val="Strong"/>
        </w:rPr>
        <w:t>10th February, 2011</w:t>
      </w:r>
    </w:p>
    <w:p w:rsidR="004B2CC9" w:rsidRDefault="004B2CC9" w:rsidP="004B2CC9">
      <w:pPr>
        <w:pStyle w:val="NormalWeb"/>
      </w:pPr>
      <w:r>
        <w:rPr>
          <w:rStyle w:val="Strong"/>
        </w:rPr>
        <w:t>Examination schedule</w:t>
      </w:r>
    </w:p>
    <w:p w:rsidR="004B2CC9" w:rsidRDefault="004B2CC9" w:rsidP="004B2CC9">
      <w:pPr>
        <w:pStyle w:val="NormalWeb"/>
      </w:pPr>
      <w:r>
        <w:t xml:space="preserve">All </w:t>
      </w:r>
      <w:proofErr w:type="spellStart"/>
      <w:r>
        <w:t>B.tech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, 5 years </w:t>
      </w:r>
      <w:proofErr w:type="spellStart"/>
      <w:r>
        <w:t>M.Sc</w:t>
      </w:r>
      <w:proofErr w:type="spellEnd"/>
      <w:r>
        <w:t xml:space="preserve"> Photonics, M.A. Hindi, 5 year BBA LL.B (</w:t>
      </w:r>
      <w:proofErr w:type="spellStart"/>
      <w:r>
        <w:t>Hons</w:t>
      </w:r>
      <w:proofErr w:type="spellEnd"/>
      <w:r>
        <w:t xml:space="preserve">) and M.A. Applied Economics: </w:t>
      </w:r>
      <w:r>
        <w:rPr>
          <w:rStyle w:val="Strong"/>
        </w:rPr>
        <w:t>02nd April, 2011</w:t>
      </w:r>
    </w:p>
    <w:p w:rsidR="004B2CC9" w:rsidRDefault="004B2CC9" w:rsidP="004B2CC9">
      <w:pPr>
        <w:pStyle w:val="NormalWeb"/>
      </w:pPr>
      <w:r>
        <w:t xml:space="preserve">All PG </w:t>
      </w:r>
      <w:proofErr w:type="spellStart"/>
      <w:r>
        <w:t>programmes</w:t>
      </w:r>
      <w:proofErr w:type="spellEnd"/>
      <w:r>
        <w:t xml:space="preserve"> (except M.A., Hindi, M.A. Applied Economics): </w:t>
      </w:r>
      <w:r>
        <w:rPr>
          <w:rStyle w:val="Strong"/>
        </w:rPr>
        <w:t>03rd April, 2011</w:t>
      </w:r>
    </w:p>
    <w:p w:rsidR="004B2CC9" w:rsidRDefault="004B2CC9" w:rsidP="004B2CC9">
      <w:pPr>
        <w:pStyle w:val="NormalWeb"/>
      </w:pPr>
      <w:proofErr w:type="spellStart"/>
      <w:r>
        <w:t>B.Tech</w:t>
      </w:r>
      <w:proofErr w:type="spellEnd"/>
      <w:r>
        <w:t xml:space="preserve"> lateral entry: </w:t>
      </w:r>
      <w:r>
        <w:rPr>
          <w:rStyle w:val="Strong"/>
        </w:rPr>
        <w:t>10th April, 2011</w:t>
      </w:r>
    </w:p>
    <w:p w:rsidR="004B2CC9" w:rsidRDefault="004B2CC9" w:rsidP="004B2CC9">
      <w:pPr>
        <w:pStyle w:val="NormalWeb"/>
      </w:pPr>
      <w:r>
        <w:t>Date of DAT will be announced later by the concerned departments</w:t>
      </w:r>
    </w:p>
    <w:p w:rsidR="004B2CC9" w:rsidRDefault="004B2CC9" w:rsidP="004B2CC9">
      <w:pPr>
        <w:pStyle w:val="NormalWeb"/>
      </w:pPr>
      <w:r>
        <w:t xml:space="preserve">Website </w:t>
      </w:r>
      <w:hyperlink r:id="rId5" w:history="1">
        <w:r>
          <w:rPr>
            <w:rStyle w:val="Hyperlink"/>
          </w:rPr>
          <w:t>www.cusat.nic.in</w:t>
        </w:r>
      </w:hyperlink>
      <w:r>
        <w:t xml:space="preserve">, </w:t>
      </w:r>
      <w:hyperlink r:id="rId6" w:history="1">
        <w:r>
          <w:rPr>
            <w:rStyle w:val="Hyperlink"/>
          </w:rPr>
          <w:t>www.cusat.ac.in</w:t>
        </w:r>
      </w:hyperlink>
    </w:p>
    <w:p w:rsidR="004B2CC9" w:rsidRDefault="004B2CC9" w:rsidP="004B2CC9">
      <w:pPr>
        <w:pStyle w:val="NormalWeb"/>
      </w:pPr>
      <w:r>
        <w:lastRenderedPageBreak/>
        <w:t xml:space="preserve">  </w:t>
      </w:r>
    </w:p>
    <w:p w:rsidR="0079021D" w:rsidRDefault="0079021D"/>
    <w:sectPr w:rsidR="0079021D" w:rsidSect="0079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CC9"/>
    <w:rsid w:val="004B2CC9"/>
    <w:rsid w:val="0079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C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2CC9"/>
    <w:rPr>
      <w:color w:val="0000FF"/>
      <w:u w:val="single"/>
    </w:rPr>
  </w:style>
  <w:style w:type="paragraph" w:customStyle="1" w:styleId="style25">
    <w:name w:val="style25"/>
    <w:basedOn w:val="Normal"/>
    <w:rsid w:val="004B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at.ac.in/" TargetMode="External"/><Relationship Id="rId5" Type="http://schemas.openxmlformats.org/officeDocument/2006/relationships/hyperlink" Target="http://www.cusat.nic.in/" TargetMode="External"/><Relationship Id="rId4" Type="http://schemas.openxmlformats.org/officeDocument/2006/relationships/hyperlink" Target="http://www.cusat.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</dc:creator>
  <cp:keywords/>
  <dc:description/>
  <cp:lastModifiedBy>sudha</cp:lastModifiedBy>
  <cp:revision>1</cp:revision>
  <dcterms:created xsi:type="dcterms:W3CDTF">2011-12-13T09:22:00Z</dcterms:created>
  <dcterms:modified xsi:type="dcterms:W3CDTF">2011-12-13T09:23:00Z</dcterms:modified>
</cp:coreProperties>
</file>